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157" w:afterLines="50" w:line="60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201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hAnsi="黑体" w:eastAsia="方正小标宋简体"/>
          <w:sz w:val="36"/>
          <w:szCs w:val="36"/>
        </w:rPr>
        <w:t>年浙江省运动休闲旅游示范基地、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精品线路和优秀项目名单</w:t>
      </w:r>
    </w:p>
    <w:p>
      <w:pPr>
        <w:spacing w:beforeLines="0" w:afterLines="0" w:line="560" w:lineRule="exact"/>
        <w:ind w:left="492" w:leftChars="164"/>
        <w:rPr>
          <w:rFonts w:hint="eastAsia" w:ascii="宋体"/>
          <w:sz w:val="24"/>
        </w:rPr>
      </w:pP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一、2017年浙江省运动休闲旅游示范基地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华联进贤湾旅游综合体（水上摩托、马术、露营）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——杭州华联千岛湖创业有限公司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宁海第一尖·雪山欢乐谷（滑雪、空中溜索、漂流)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——宁波辉煌投资发展有限公司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山浩户外运动基地(丛林探险、真人CS、皮划艇）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——德清山浩户外活动策划有限公司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 金华农耕文化园（水上高尔夫、笼式足球、卡丁车）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——浙江金华婺美旅游开发有限公司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江郎山景区（徒步、登山、攀岩）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——江山市江郎山（清漾）景区管委会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普陀国际游艇会景区（游艇、海钓、骑行）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——舟山群岛新区阿尔法游艇文化旅游股份有限公司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 云和湖仙宫景区（游泳、无动力滑索、垂钓）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——云和县仙宫旅游开发有限公司</w:t>
      </w:r>
    </w:p>
    <w:p>
      <w:pPr>
        <w:spacing w:beforeLines="0" w:afterLines="0" w:line="560" w:lineRule="exact"/>
        <w:ind w:firstLine="640" w:firstLineChars="200"/>
        <w:rPr>
          <w:rFonts w:ascii="黑体" w:hAnsi="黑体" w:eastAsia="黑体"/>
          <w:spacing w:val="-14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pacing w:val="-14"/>
          <w:sz w:val="32"/>
          <w:szCs w:val="32"/>
        </w:rPr>
        <w:t>2017年浙江省运动休闲旅游精品线路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 </w:t>
      </w:r>
      <w:r>
        <w:rPr>
          <w:rFonts w:hint="eastAsia" w:ascii="仿宋" w:hAnsi="仿宋" w:eastAsia="仿宋" w:cs="宋体"/>
          <w:kern w:val="0"/>
          <w:sz w:val="32"/>
          <w:szCs w:val="32"/>
        </w:rPr>
        <w:t>淳安白小线（自行车）—石林港湾（皮划艇）—富溪线（漂流）—石林景区（定向）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牵头单位：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淳安县石林镇人民政府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宁海国家登山健身步道（登山）—浙东第一尖·雪山欢乐谷（滑雪）—胡陈户外运动小镇（攀岩）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牵头单位：宁海县体育局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武义神牛谷（漂流）</w:t>
      </w:r>
      <w:r>
        <w:rPr>
          <w:rFonts w:hint="eastAsia" w:ascii="仿宋" w:hAnsi="仿宋" w:eastAsia="仿宋" w:cs="宋体"/>
          <w:kern w:val="0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>石门峡（登山）</w:t>
      </w:r>
      <w:r>
        <w:rPr>
          <w:rFonts w:hint="eastAsia" w:ascii="仿宋" w:hAnsi="仿宋" w:eastAsia="仿宋" w:cs="宋体"/>
          <w:kern w:val="0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>三笋坑（徒步）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牵头单位：武义县西联乡人民政府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三、2017年浙江省运动休闲旅游优秀项目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水上摩托艇（千岛湖欢乐水世界）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——杭州千岛湖东辰运动发展有限公司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徒步（宁波九龙湖）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——宁波市镇海九龙湖旅游度假区管委会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马术（浙江马汇·马术国际庄园）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——浙江马汇文化投资发展有限公司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山地自行车（慈溪达蓬山）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——宁波雅戈尔达蓬山旅游投资开发有限公司</w:t>
      </w:r>
    </w:p>
    <w:p>
      <w:pPr>
        <w:spacing w:beforeLines="0" w:afterLines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水上乐园（江心西园水上世界）</w:t>
      </w:r>
    </w:p>
    <w:p>
      <w:pPr>
        <w:spacing w:beforeLines="0" w:afterLines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——温州江心西园开发有限公司</w:t>
      </w:r>
    </w:p>
    <w:p>
      <w:pPr>
        <w:spacing w:beforeLines="0" w:afterLines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峡谷拓展（雁荡筋竹涧体验园）</w:t>
      </w:r>
    </w:p>
    <w:p>
      <w:pPr>
        <w:spacing w:beforeLines="0" w:afterLines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——乐清市筋溪运动休闲旅游开发有限公司</w:t>
      </w:r>
    </w:p>
    <w:p>
      <w:pPr>
        <w:spacing w:beforeLines="0" w:afterLines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 竹筏漂流（永嘉小楠溪香樟花园）</w:t>
      </w:r>
    </w:p>
    <w:p>
      <w:pPr>
        <w:spacing w:beforeLines="0" w:afterLines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——永嘉县楠溪江石马旅游开发有限公司</w:t>
      </w:r>
    </w:p>
    <w:p>
      <w:pPr>
        <w:spacing w:beforeLines="0" w:afterLines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室内滑雪（文成天鹅堡滑雪场）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——文成县天鹅堡滑雪场有限公司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登山（泰顺乌岩岭景区）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——泰顺县森林生态旅游开发有限公司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汽车越野（路虎湖州体验中心）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——上海探赜文化传播有限公司德清分公司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山地自行车（安吉五峰山）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——浙江安吉五峰山运动度假村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房车露营（芳草青青房车营地）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——海宁盐官古城开元度假酒店有限公司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船拳（南湖船拳传承基地）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——嘉兴南湖中国式斗牛发展有限公司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竞技垂钓（桐乡畅想园竞技塘）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——桐乡市畅想园农业开发有限公司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攀浪（上虞冰川石浪景区）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——绍兴市上虞覆卮山旅游开发有限公司</w:t>
      </w:r>
    </w:p>
    <w:p>
      <w:pPr>
        <w:spacing w:beforeLines="0" w:afterLines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峡洞漂流（绍兴会稽山）</w:t>
      </w:r>
    </w:p>
    <w:p>
      <w:pPr>
        <w:spacing w:beforeLines="0" w:afterLines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——绍兴梅园旅游开发有限公司</w:t>
      </w:r>
    </w:p>
    <w:p>
      <w:pPr>
        <w:spacing w:beforeLines="0" w:afterLines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马术（爱马仕庄园）</w:t>
      </w:r>
    </w:p>
    <w:p>
      <w:pPr>
        <w:spacing w:beforeLines="0" w:afterLines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——金华康禾农业发展有限公司</w:t>
      </w:r>
    </w:p>
    <w:p>
      <w:pPr>
        <w:spacing w:beforeLines="0" w:afterLines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露营（檀溪月牙湖）</w:t>
      </w:r>
    </w:p>
    <w:p>
      <w:pPr>
        <w:spacing w:beforeLines="0" w:afterLines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——浙江檀溪农村集体经济投资发展有限公司</w:t>
      </w:r>
    </w:p>
    <w:p>
      <w:pPr>
        <w:spacing w:beforeLines="0" w:afterLines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 摩托车越野（永康旺吾农庄）</w:t>
      </w:r>
    </w:p>
    <w:p>
      <w:pPr>
        <w:spacing w:beforeLines="0" w:afterLines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——浙江旺盛达农业开发有限公司</w:t>
      </w:r>
    </w:p>
    <w:p>
      <w:pPr>
        <w:spacing w:beforeLines="0" w:afterLines="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20. 马术（锦林佛手园）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——浙江锦林佛手有限公司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21.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露营（磐安七仙湖湿地公园）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——磐安县高二乡人民政府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22.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F3赛车（武义豪霆赛车场）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——深圳市豪霆赛车文化有限公司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23. 漂流（龙游大峡谷）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——龙游扬帆漂流有限公司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24.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竞技垂钓（龙和国际休闲垂钓中心）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——浙江龙和水产养殖开发有限公司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25.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山地自行车（常山山地自行车公园）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——常山县体育局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26.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滑翔伞（安基山滑翔伞基地）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——临海市白水洋镇人民政府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27.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滑泥（台州蛇蟠岛）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——浙江蛇潘岛旅游开发有限公司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28.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瑜伽（台州远古户外）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——台州远古体育文化有限公司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29.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飞拉达（神仙居景区）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——浙江神仙居旅游集团有限公司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30.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滑草（松阳七沐山）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——松阳县七沐山休闲旅游开发有限公司</w:t>
      </w:r>
    </w:p>
    <w:p>
      <w:pPr>
        <w:spacing w:beforeLines="0" w:afterLines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31. 室内滑雪（青田乐园滑雪场）</w:t>
      </w:r>
    </w:p>
    <w:p>
      <w:r>
        <w:rPr>
          <w:rFonts w:hint="eastAsia" w:ascii="仿宋" w:hAnsi="仿宋" w:eastAsia="仿宋"/>
          <w:sz w:val="32"/>
          <w:szCs w:val="32"/>
        </w:rPr>
        <w:t>——浙江青田乐园旅游开发有限公司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C3416"/>
    <w:rsid w:val="464C3416"/>
    <w:rsid w:val="47A8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2020-05-22T09:45:00Z</dcterms:created>
  <dc:creator>xxzx</dc:creator>
  <cp:lastModifiedBy>xxzx</cp:lastModifiedBy>
  <dcterms:modified xsi:type="dcterms:W3CDTF">2020-05-22T09:47:20Z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